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5" w:hRule="exact"/>
        </w:trPr>
        <w:tc>
          <w:tcPr>
            <w:tcW w:w="345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01" w:right="34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/>
              <w:pict>
                <v:shape style="width:71.61pt;height:71.61pt;mso-position-horizontal-relative:char;mso-position-vertical-relative:line" type="#_x0000_t75">
                  <v:imagedata r:id="rId6" o:title=""/>
                </v:shape>
              </w:pict>
            </w:r>
            <w:r>
              <w:rPr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8"/>
              <w:ind w:left="869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spacing w:val="-26"/>
                <w:w w:val="100"/>
                <w:sz w:val="32"/>
                <w:szCs w:val="3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32"/>
                <w:szCs w:val="3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32"/>
                <w:szCs w:val="32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32"/>
                <w:szCs w:val="3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32"/>
                <w:szCs w:val="32"/>
              </w:rPr>
              <w:t>Porter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Board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79" w:right="0"/>
              <w:jc w:val="center"/>
              <w:rPr>
                <w:rFonts w:ascii="Arial Rounded MT Bold" w:hAnsi="Arial Rounded MT Bold" w:cs="Arial Rounded MT Bold" w:eastAsia="Arial Rounded MT Bold"/>
                <w:sz w:val="16"/>
                <w:szCs w:val="16"/>
              </w:rPr>
            </w:pP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32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6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eek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pStyle w:val="TableParagraph"/>
              <w:spacing w:before="38"/>
              <w:ind w:left="776" w:right="0"/>
              <w:jc w:val="center"/>
              <w:rPr>
                <w:rFonts w:ascii="Arial Rounded MT Bold" w:hAnsi="Arial Rounded MT Bold" w:cs="Arial Rounded MT Bold" w:eastAsia="Arial Rounded MT Bold"/>
                <w:sz w:val="16"/>
                <w:szCs w:val="16"/>
              </w:rPr>
            </w:pP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gst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w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NY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14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1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74</w:t>
            </w:r>
          </w:p>
          <w:p>
            <w:pPr>
              <w:pStyle w:val="TableParagraph"/>
              <w:spacing w:before="71"/>
              <w:ind w:left="776" w:right="0"/>
              <w:jc w:val="center"/>
              <w:rPr>
                <w:rFonts w:ascii="Arial Rounded MT Bold" w:hAnsi="Arial Rounded MT Bold" w:cs="Arial Rounded MT Bold" w:eastAsia="Arial Rounded MT Bold"/>
                <w:sz w:val="16"/>
                <w:szCs w:val="16"/>
              </w:rPr>
            </w:pP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-2"/>
                <w:w w:val="100"/>
                <w:sz w:val="16"/>
                <w:szCs w:val="16"/>
              </w:rPr>
              <w:t>w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FF"/>
                <w:spacing w:val="0"/>
                <w:w w:val="100"/>
                <w:sz w:val="16"/>
                <w:szCs w:val="16"/>
              </w:rPr>
              <w:t>.Net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57" w:hRule="exact"/>
        </w:trPr>
        <w:tc>
          <w:tcPr>
            <w:tcW w:w="3456" w:type="dxa"/>
            <w:vMerge/>
            <w:tcBorders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36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80"/>
              <w:ind w:left="13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genda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~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87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64" w:lineRule="auto"/>
              <w:ind w:left="1453" w:right="675" w:firstLine="4"/>
              <w:jc w:val="left"/>
              <w:rPr>
                <w:rFonts w:ascii="Arial Rounded MT Bold" w:hAnsi="Arial Rounded MT Bold" w:cs="Arial Rounded MT Bold" w:eastAsia="Arial Rounded MT Bold"/>
                <w:sz w:val="16"/>
                <w:szCs w:val="16"/>
              </w:rPr>
            </w:pP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Ka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Hi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716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7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45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16"/>
                <w:szCs w:val="16"/>
              </w:rPr>
              <w:t>3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16"/>
                <w:szCs w:val="16"/>
              </w:rPr>
              <w:t>0</w:t>
            </w:r>
          </w:p>
        </w:tc>
      </w:tr>
      <w:tr>
        <w:trPr>
          <w:trHeight w:val="422" w:hRule="exact"/>
        </w:trPr>
        <w:tc>
          <w:tcPr>
            <w:tcW w:w="345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81"/>
              <w:ind w:left="40" w:right="0"/>
              <w:jc w:val="left"/>
              <w:rPr>
                <w:rFonts w:ascii="Arial Rounded MT Bold" w:hAnsi="Arial Rounded MT Bold" w:cs="Arial Rounded MT Bold" w:eastAsia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3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81"/>
              <w:ind w:right="268"/>
              <w:jc w:val="center"/>
              <w:rPr>
                <w:rFonts w:ascii="Arial Rounded MT Bold" w:hAnsi="Arial Rounded MT Bold" w:cs="Arial Rounded MT Bold" w:eastAsia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87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before="81"/>
              <w:ind w:left="1066" w:right="0"/>
              <w:jc w:val="left"/>
              <w:rPr>
                <w:rFonts w:ascii="Arial Rounded MT Bold" w:hAnsi="Arial Rounded MT Bold" w:cs="Arial Rounded MT Bold" w:eastAsia="Arial Rounded MT Bold"/>
                <w:sz w:val="20"/>
                <w:szCs w:val="20"/>
              </w:rPr>
            </w:pP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 Rounded MT Bold" w:hAnsi="Arial Rounded MT Bold" w:cs="Arial Rounded MT Bold" w:eastAsia="Arial Rounded MT Bold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880" w:val="left" w:leader="none"/>
        </w:tabs>
        <w:spacing w:before="65"/>
        <w:ind w:left="880" w:right="0" w:hanging="721"/>
        <w:jc w:val="left"/>
        <w:rPr>
          <w:b w:val="0"/>
          <w:bCs w:val="0"/>
        </w:rPr>
      </w:pPr>
      <w:r>
        <w:rPr>
          <w:spacing w:val="-2"/>
          <w:w w:val="100"/>
        </w:rPr>
        <w:t>C</w:t>
      </w:r>
      <w:r>
        <w:rPr>
          <w:spacing w:val="0"/>
          <w:w w:val="100"/>
        </w:rPr>
        <w:t>all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right="1784"/>
        <w:jc w:val="left"/>
      </w:pPr>
      <w:r>
        <w:rPr>
          <w:b w:val="0"/>
          <w:bCs w:val="0"/>
          <w:spacing w:val="0"/>
          <w:w w:val="100"/>
        </w:rPr>
        <w:t>7: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Rd.,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0" w:hRule="exact"/>
        </w:trPr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>
            <w:pPr>
              <w:pStyle w:val="TableParagraph"/>
              <w:spacing w:line="224" w:lineRule="exact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tend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>
            <w:pPr>
              <w:pStyle w:val="TableParagraph"/>
              <w:spacing w:line="224" w:lineRule="exact"/>
              <w:ind w:left="3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>
            <w:pPr>
              <w:pStyle w:val="TableParagraph"/>
              <w:spacing w:line="224" w:lineRule="exact"/>
              <w:ind w:left="3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>
            <w:pPr>
              <w:pStyle w:val="TableParagraph"/>
              <w:spacing w:line="224" w:lineRule="exact"/>
              <w:ind w:left="2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C0C0C0"/>
              <w:bottom w:val="single" w:sz="8" w:space="0" w:color="C0C0C0"/>
              <w:right w:val="single" w:sz="8" w:space="0" w:color="000000"/>
            </w:tcBorders>
            <w:shd w:val="clear" w:color="auto" w:fill="E6E6E6"/>
          </w:tcPr>
          <w:p>
            <w:pPr>
              <w:pStyle w:val="TableParagraph"/>
              <w:spacing w:line="224" w:lineRule="exact"/>
              <w:ind w:left="31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7" w:hRule="exact"/>
        </w:trPr>
        <w:tc>
          <w:tcPr>
            <w:tcW w:w="412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26" w:lineRule="exact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6" w:lineRule="exact"/>
              <w:ind w:left="548" w:right="552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6" w:lineRule="exact"/>
              <w:ind w:left="506" w:right="510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6" w:lineRule="exact"/>
              <w:ind w:left="312" w:right="317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12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aker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8" w:lineRule="exact" w:before="1"/>
              <w:ind w:left="548" w:right="552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8" w:lineRule="exact" w:before="1"/>
              <w:ind w:left="506" w:right="510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8" w:lineRule="exact" w:before="1"/>
              <w:ind w:left="312" w:right="317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412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26" w:lineRule="exact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6" w:lineRule="exact"/>
              <w:ind w:left="548" w:right="552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6" w:lineRule="exact"/>
              <w:ind w:left="506" w:right="510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6" w:lineRule="exact"/>
              <w:ind w:left="312" w:right="317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12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Irene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8" w:lineRule="exact"/>
              <w:ind w:left="548" w:right="552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8" w:lineRule="exact"/>
              <w:ind w:left="506" w:right="510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8" w:lineRule="exact"/>
              <w:ind w:left="312" w:right="317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12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26" w:lineRule="exact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7" w:lineRule="exact"/>
              <w:ind w:left="548" w:right="552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7" w:lineRule="exact"/>
              <w:ind w:left="506" w:right="510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7" w:lineRule="exact"/>
              <w:ind w:left="312" w:right="317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4129" w:type="dxa"/>
            <w:tcBorders>
              <w:top w:val="single" w:sz="8" w:space="0" w:color="C0C0C0"/>
              <w:left w:val="single" w:sz="8" w:space="0" w:color="00000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26" w:lineRule="exact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6" w:lineRule="exact"/>
              <w:ind w:left="548" w:right="552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6" w:lineRule="exact"/>
              <w:ind w:left="506" w:right="510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2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>
            <w:pPr>
              <w:pStyle w:val="TableParagraph"/>
              <w:spacing w:line="286" w:lineRule="exact"/>
              <w:ind w:left="312" w:right="317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4129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>
            <w:pPr>
              <w:pStyle w:val="TableParagraph"/>
              <w:spacing w:line="229" w:lineRule="exact"/>
              <w:ind w:left="9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>
            <w:pPr>
              <w:pStyle w:val="TableParagraph"/>
              <w:spacing w:line="288" w:lineRule="exact"/>
              <w:ind w:left="548" w:right="552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10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>
            <w:pPr>
              <w:pStyle w:val="TableParagraph"/>
              <w:spacing w:line="288" w:lineRule="exact"/>
              <w:ind w:left="506" w:right="510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922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C0C0C0"/>
            </w:tcBorders>
          </w:tcPr>
          <w:p>
            <w:pPr>
              <w:pStyle w:val="TableParagraph"/>
              <w:spacing w:line="288" w:lineRule="exact"/>
              <w:ind w:left="312" w:right="317"/>
              <w:jc w:val="center"/>
              <w:rPr>
                <w:rFonts w:ascii="Wingdings" w:hAnsi="Wingdings" w:cs="Wingdings" w:eastAsia="Wingdings"/>
                <w:sz w:val="26"/>
                <w:szCs w:val="26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  <w:t>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344" w:type="dxa"/>
            <w:tcBorders>
              <w:top w:val="single" w:sz="8" w:space="0" w:color="C0C0C0"/>
              <w:left w:val="single" w:sz="8" w:space="0" w:color="C0C0C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numPr>
          <w:ilvl w:val="0"/>
          <w:numId w:val="1"/>
        </w:numPr>
        <w:tabs>
          <w:tab w:pos="880" w:val="left" w:leader="none"/>
        </w:tabs>
        <w:spacing w:before="65"/>
        <w:ind w:left="880" w:right="0" w:hanging="721"/>
        <w:jc w:val="left"/>
        <w:rPr>
          <w:b w:val="0"/>
          <w:bCs w:val="0"/>
        </w:rPr>
      </w:pPr>
      <w:r>
        <w:rPr>
          <w:spacing w:val="-2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s/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"/>
        </w:numPr>
        <w:tabs>
          <w:tab w:pos="880" w:val="left" w:leader="none"/>
        </w:tabs>
        <w:ind w:left="880" w:right="0" w:hanging="721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ti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7974" w:hanging="548"/>
        <w:jc w:val="center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03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7816"/>
        <w:jc w:val="center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7974" w:hanging="548"/>
        <w:jc w:val="center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7784"/>
        <w:jc w:val="center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7974" w:hanging="548"/>
        <w:jc w:val="center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05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or's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7974" w:hanging="548"/>
        <w:jc w:val="center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06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7893"/>
        <w:jc w:val="center"/>
      </w:pP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7974" w:hanging="548"/>
        <w:jc w:val="center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07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Unp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7974" w:hanging="548"/>
        <w:jc w:val="center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08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Ft.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7974" w:hanging="548"/>
        <w:jc w:val="center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09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nsurance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583" w:top="560" w:bottom="780" w:left="560" w:right="560"/>
          <w:pgNumType w:start="1"/>
        </w:sectPr>
      </w:pPr>
    </w:p>
    <w:p>
      <w:pPr>
        <w:pStyle w:val="BodyText"/>
        <w:tabs>
          <w:tab w:pos="5186" w:val="left" w:leader="none"/>
          <w:tab w:pos="9286" w:val="left" w:leader="none"/>
        </w:tabs>
        <w:spacing w:before="80"/>
        <w:ind w:left="160" w:right="0"/>
        <w:jc w:val="left"/>
        <w:rPr>
          <w:rFonts w:ascii="Arial Rounded MT Bold" w:hAnsi="Arial Rounded MT Bold" w:cs="Arial Rounded MT Bold" w:eastAsia="Arial Rounded MT Bold"/>
        </w:rPr>
      </w:pPr>
      <w:r>
        <w:rPr/>
        <w:pict>
          <v:group style="position:absolute;margin-left:34.560001pt;margin-top:17.30291pt;width:542.98pt;height:.1pt;mso-position-horizontal-relative:page;mso-position-vertical-relative:paragraph;z-index:-324" coordorigin="691,346" coordsize="10860,2">
            <v:shape style="position:absolute;left:691;top:346;width:10860;height:2" coordorigin="691,346" coordsize="10860,0" path="m691,346l11551,346e" filled="f" stroked="t" strokeweight="1.54pt" strokecolor="#000000">
              <v:path arrowok="t"/>
            </v:shape>
            <w10:wrap type="none"/>
          </v:group>
        </w:pic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To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</w:rPr>
        <w:t>w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Bo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</w:rPr>
        <w:t>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d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M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</w:rPr>
        <w:t>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2"/>
          <w:w w:val="100"/>
        </w:rPr>
        <w:t>i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ng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ab/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Age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n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da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ab/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c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t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o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2"/>
          <w:w w:val="100"/>
        </w:rPr>
        <w:t>b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e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r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7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1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5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,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6"/>
          <w:w w:val="100"/>
        </w:rPr>
        <w:t> 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2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1"/>
          <w:w w:val="100"/>
        </w:rPr>
        <w:t>0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-1"/>
          <w:w w:val="100"/>
        </w:rPr>
        <w:t>1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  <w:t>9</w:t>
      </w:r>
      <w:r>
        <w:rPr>
          <w:rFonts w:ascii="Arial Rounded MT Bold" w:hAnsi="Arial Rounded MT Bold" w:cs="Arial Rounded MT Bold" w:eastAsia="Arial Rounded MT Bold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numPr>
          <w:ilvl w:val="1"/>
          <w:numId w:val="1"/>
        </w:numPr>
        <w:tabs>
          <w:tab w:pos="880" w:val="left" w:leader="none"/>
        </w:tabs>
        <w:spacing w:before="74"/>
        <w:ind w:left="880" w:right="0" w:hanging="548"/>
        <w:jc w:val="left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olar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880" w:val="left" w:leader="none"/>
        </w:tabs>
        <w:ind w:left="880" w:right="0" w:hanging="548"/>
        <w:jc w:val="left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arbage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tract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880" w:val="left" w:leader="none"/>
        </w:tabs>
        <w:ind w:left="880" w:right="0" w:hanging="548"/>
        <w:jc w:val="left"/>
        <w:rPr>
          <w:b w:val="0"/>
          <w:bCs w:val="0"/>
        </w:rPr>
      </w:pPr>
      <w:r>
        <w:rPr>
          <w:spacing w:val="0"/>
          <w:w w:val="100"/>
        </w:rPr>
        <w:t>Resolution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880" w:val="left" w:leader="none"/>
        </w:tabs>
        <w:ind w:left="880" w:right="0" w:hanging="721"/>
        <w:jc w:val="left"/>
        <w:rPr>
          <w:b w:val="0"/>
          <w:bCs w:val="0"/>
        </w:rPr>
      </w:pP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or's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8292"/>
        <w:jc w:val="center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3"/>
          <w:w w:val="100"/>
        </w:rPr>
        <w:t>k</w:t>
      </w:r>
      <w:r>
        <w:rPr>
          <w:b w:val="0"/>
          <w:bCs w:val="0"/>
          <w:spacing w:val="-1"/>
          <w:w w:val="100"/>
        </w:rPr>
        <w:t>eeper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8537"/>
        <w:jc w:val="center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8350"/>
        <w:jc w:val="center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erk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or/Co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8394"/>
        <w:jc w:val="center"/>
      </w:pPr>
      <w:r>
        <w:rPr>
          <w:b w:val="0"/>
          <w:bCs w:val="0"/>
          <w:spacing w:val="0"/>
          <w:w w:val="100"/>
        </w:rPr>
        <w:t>Recre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8270"/>
        <w:jc w:val="center"/>
      </w:pP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"/>
        </w:numPr>
        <w:tabs>
          <w:tab w:pos="547" w:val="left" w:leader="none"/>
          <w:tab w:pos="880" w:val="left" w:leader="none"/>
        </w:tabs>
        <w:ind w:left="880" w:right="8363" w:hanging="548"/>
        <w:jc w:val="center"/>
        <w:rPr>
          <w:b w:val="0"/>
          <w:bCs w:val="0"/>
        </w:rPr>
      </w:pPr>
      <w:r>
        <w:rPr>
          <w:spacing w:val="0"/>
          <w:w w:val="100"/>
        </w:rPr>
        <w:t>Rep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0"/>
          <w:w w:val="100"/>
        </w:rPr>
        <w:t>-1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583" w:top="640" w:bottom="7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34.560001pt;margin-top:752.616028pt;width:542.98pt;height:.1pt;mso-position-horizontal-relative:page;mso-position-vertical-relative:page;z-index:-324" coordorigin="691,15052" coordsize="10860,2">
          <v:shape style="position:absolute;left:691;top:15052;width:10860;height:2" coordorigin="691,15052" coordsize="10860,0" path="m691,15052l11551,15052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54.403198pt;width:61.094003pt;height:11.0pt;mso-position-horizontal-relative:page;mso-position-vertical-relative:page;z-index:-323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Town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orter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769989pt;margin-top:754.403198pt;width:31.644pt;height:11.0pt;mso-position-horizontal-relative:page;mso-position-vertical-relative:page;z-index:-322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019989pt;margin-top:754.403198pt;width:78.095004pt;height:11.0pt;mso-position-horizontal-relative:page;mso-position-vertical-relative:page;z-index:-321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Printed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15/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2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0"/>
                    <w:sz w:val="18"/>
                    <w:szCs w:val="18"/>
                  </w:rPr>
                  <w:t>019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48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880" w:hanging="721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80" w:hanging="548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- Town Board Meeting - Oct 15, 2019 7:00 PM</dc:title>
  <dcterms:created xsi:type="dcterms:W3CDTF">2019-10-15T13:57:35Z</dcterms:created>
  <dcterms:modified xsi:type="dcterms:W3CDTF">2019-10-15T13:57:35Z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